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C414B2">
        <w:rPr>
          <w:rFonts w:ascii="Arial" w:hAnsi="Arial" w:cs="Arial"/>
          <w:b/>
          <w:sz w:val="22"/>
          <w:szCs w:val="22"/>
        </w:rPr>
        <w:t xml:space="preserve">dostawa </w:t>
      </w:r>
      <w:r w:rsidR="00CB4253">
        <w:rPr>
          <w:rFonts w:ascii="Arial" w:hAnsi="Arial" w:cs="Arial"/>
          <w:b/>
          <w:sz w:val="22"/>
          <w:szCs w:val="22"/>
        </w:rPr>
        <w:t xml:space="preserve">medali, pucharów oraz trofeów sportowych na </w:t>
      </w:r>
      <w:r w:rsidRPr="00CB08D7">
        <w:rPr>
          <w:rFonts w:ascii="Arial" w:hAnsi="Arial" w:cs="Arial"/>
          <w:b/>
          <w:sz w:val="22"/>
          <w:szCs w:val="22"/>
        </w:rPr>
        <w:t xml:space="preserve">zasadach określonych w </w:t>
      </w:r>
      <w:r w:rsidR="00CB4253">
        <w:rPr>
          <w:rFonts w:ascii="Arial" w:hAnsi="Arial" w:cs="Arial"/>
          <w:b/>
          <w:sz w:val="22"/>
          <w:szCs w:val="22"/>
        </w:rPr>
        <w:t>Formularzu cenowym</w:t>
      </w:r>
      <w:r w:rsidRPr="00CB08D7">
        <w:rPr>
          <w:rFonts w:ascii="Arial" w:hAnsi="Arial" w:cs="Arial"/>
          <w:b/>
          <w:sz w:val="22"/>
          <w:szCs w:val="22"/>
        </w:rPr>
        <w:t>) za: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="001605BD">
        <w:rPr>
          <w:rFonts w:ascii="Arial" w:hAnsi="Arial" w:cs="Arial"/>
          <w:sz w:val="22"/>
          <w:szCs w:val="22"/>
        </w:rPr>
        <w:t>……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C414B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39E" w:rsidRDefault="0081139E" w:rsidP="00F232E9">
      <w:r>
        <w:separator/>
      </w:r>
    </w:p>
  </w:endnote>
  <w:endnote w:type="continuationSeparator" w:id="0">
    <w:p w:rsidR="0081139E" w:rsidRDefault="0081139E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39E" w:rsidRDefault="0081139E" w:rsidP="00F232E9">
      <w:r>
        <w:separator/>
      </w:r>
    </w:p>
  </w:footnote>
  <w:footnote w:type="continuationSeparator" w:id="0">
    <w:p w:rsidR="0081139E" w:rsidRDefault="0081139E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  <w:r w:rsidR="001605BD">
      <w:rPr>
        <w:rFonts w:ascii="Arial" w:hAnsi="Arial" w:cs="Arial"/>
        <w:sz w:val="20"/>
        <w:szCs w:val="20"/>
      </w:rPr>
      <w:t xml:space="preserve">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770C"/>
    <w:rsid w:val="00092B6B"/>
    <w:rsid w:val="00101044"/>
    <w:rsid w:val="00113C5D"/>
    <w:rsid w:val="00130B47"/>
    <w:rsid w:val="00140E6C"/>
    <w:rsid w:val="001605BD"/>
    <w:rsid w:val="001610B7"/>
    <w:rsid w:val="00174723"/>
    <w:rsid w:val="001D7230"/>
    <w:rsid w:val="002328FF"/>
    <w:rsid w:val="002725C5"/>
    <w:rsid w:val="002D1D69"/>
    <w:rsid w:val="003148F6"/>
    <w:rsid w:val="00344F6B"/>
    <w:rsid w:val="00392047"/>
    <w:rsid w:val="003F6733"/>
    <w:rsid w:val="00474E32"/>
    <w:rsid w:val="005A160D"/>
    <w:rsid w:val="005B398A"/>
    <w:rsid w:val="006221F9"/>
    <w:rsid w:val="00711EBF"/>
    <w:rsid w:val="007C4B46"/>
    <w:rsid w:val="007D0983"/>
    <w:rsid w:val="007E0736"/>
    <w:rsid w:val="007E4EE6"/>
    <w:rsid w:val="0081139E"/>
    <w:rsid w:val="00822752"/>
    <w:rsid w:val="00847E04"/>
    <w:rsid w:val="00874CB4"/>
    <w:rsid w:val="008B45FC"/>
    <w:rsid w:val="008C2CD2"/>
    <w:rsid w:val="008C3A86"/>
    <w:rsid w:val="008E62B5"/>
    <w:rsid w:val="00900F2A"/>
    <w:rsid w:val="00A31A5E"/>
    <w:rsid w:val="00B07A42"/>
    <w:rsid w:val="00B366A3"/>
    <w:rsid w:val="00B668B6"/>
    <w:rsid w:val="00B711BC"/>
    <w:rsid w:val="00C2534F"/>
    <w:rsid w:val="00C414B2"/>
    <w:rsid w:val="00CA2EBB"/>
    <w:rsid w:val="00CB08D7"/>
    <w:rsid w:val="00CB4253"/>
    <w:rsid w:val="00DC4259"/>
    <w:rsid w:val="00DC47B0"/>
    <w:rsid w:val="00E57995"/>
    <w:rsid w:val="00EE0CFD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C0CCA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B374B30-47B8-49ED-8D1C-6FC0B9B05C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Rec Anna</cp:lastModifiedBy>
  <cp:revision>5</cp:revision>
  <cp:lastPrinted>2016-11-30T11:00:00Z</cp:lastPrinted>
  <dcterms:created xsi:type="dcterms:W3CDTF">2023-02-22T09:49:00Z</dcterms:created>
  <dcterms:modified xsi:type="dcterms:W3CDTF">2023-02-22T09:59:00Z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22e35a28-43b6-4a7d-b564-2d0ba465a523</vt:lpwstr>
  </op:property>
  <op:property fmtid="{D5CDD505-2E9C-101B-9397-08002B2CF9AE}" pid="3" name="bjSaver">
    <vt:lpwstr>QgWEx5DyOHbxwm0GqdF8J1wNEMw0fEeB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Kaczor Marta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10.80.149.82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