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5CF36866" w14:textId="0C886A3E" w:rsidR="008C664E" w:rsidRPr="00755B04" w:rsidRDefault="00223556" w:rsidP="00E128A8">
      <w:pPr>
        <w:jc w:val="center"/>
        <w:rPr>
          <w:b/>
          <w:bCs/>
          <w:color w:val="000000"/>
        </w:rPr>
      </w:pPr>
      <w:bookmarkStart w:id="0" w:name="_Hlk163132159"/>
      <w:r>
        <w:rPr>
          <w:b/>
          <w:sz w:val="28"/>
        </w:rPr>
        <w:t xml:space="preserve">PRZEGLĄD INSTALACJI TLENOWEJ W POJAZDACH SANITARNYCH JW </w:t>
      </w:r>
      <w:r w:rsidR="009B39F1">
        <w:rPr>
          <w:b/>
          <w:sz w:val="28"/>
        </w:rPr>
        <w:t>2980</w:t>
      </w:r>
    </w:p>
    <w:bookmarkEnd w:id="0"/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5386"/>
        <w:gridCol w:w="709"/>
        <w:gridCol w:w="709"/>
        <w:gridCol w:w="1561"/>
        <w:gridCol w:w="1275"/>
        <w:gridCol w:w="709"/>
        <w:gridCol w:w="1276"/>
      </w:tblGrid>
      <w:tr w:rsidR="000E77CB" w:rsidRPr="007654B8" w14:paraId="583A8107" w14:textId="15F02AA8" w:rsidTr="0008425E">
        <w:trPr>
          <w:trHeight w:val="1151"/>
          <w:jc w:val="center"/>
        </w:trPr>
        <w:tc>
          <w:tcPr>
            <w:tcW w:w="8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0E77CB" w:rsidRPr="00ED2C7B" w:rsidRDefault="000E77CB" w:rsidP="0083304B">
            <w:pPr>
              <w:jc w:val="center"/>
              <w:rPr>
                <w:b/>
              </w:rPr>
            </w:pPr>
          </w:p>
          <w:p w14:paraId="67260740" w14:textId="68193784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0E77CB" w:rsidRPr="00ED2C7B" w:rsidRDefault="000E77CB" w:rsidP="008330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61902D96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0E77CB" w:rsidRPr="007654B8" w14:paraId="408DFFB5" w14:textId="765F3F44" w:rsidTr="0008425E">
        <w:trPr>
          <w:trHeight w:val="45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0E77CB" w:rsidRPr="00ED2C7B" w:rsidRDefault="000E77CB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2" w14:textId="300F38E2" w:rsidR="000E77CB" w:rsidRPr="000E77CB" w:rsidRDefault="00223556" w:rsidP="008D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Przegląd instalacji tlenowej w pojeździe sanitarnym w </w:t>
            </w:r>
            <w:r w:rsidR="008D40C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JW </w:t>
            </w:r>
            <w:r w:rsidR="009B39F1">
              <w:rPr>
                <w:color w:val="000000"/>
              </w:rPr>
              <w:t>2980</w:t>
            </w:r>
          </w:p>
          <w:p w14:paraId="377AE120" w14:textId="422E6915" w:rsidR="000E77CB" w:rsidRPr="00ED2C7B" w:rsidRDefault="000E77CB" w:rsidP="000E77C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43BF8DCB" w:rsidR="000E77CB" w:rsidRPr="00ED2C7B" w:rsidRDefault="000E77CB" w:rsidP="000E77CB">
            <w:pPr>
              <w:jc w:val="center"/>
            </w:pPr>
            <w:r>
              <w:t xml:space="preserve">      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6C1" w14:textId="29DD1411" w:rsidR="000E77CB" w:rsidRPr="00ED2C7B" w:rsidRDefault="000E77CB" w:rsidP="000E77CB">
            <w:pPr>
              <w:jc w:val="center"/>
            </w:pPr>
            <w:r>
              <w:t xml:space="preserve">             </w:t>
            </w:r>
            <w:r w:rsidR="008D40CD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08425E" w:rsidRPr="007654B8" w14:paraId="61F2E8DE" w14:textId="5486B861" w:rsidTr="0008425E">
        <w:trPr>
          <w:trHeight w:val="454"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6B462" w14:textId="3FD4D8F7" w:rsidR="0008425E" w:rsidRPr="007654B8" w:rsidRDefault="0008425E" w:rsidP="0008425E">
            <w:pPr>
              <w:ind w:left="8008" w:hanging="80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E9DA29" w14:textId="77777777" w:rsidR="0008425E" w:rsidRPr="007654B8" w:rsidRDefault="0008425E" w:rsidP="00084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995301" w14:textId="77777777" w:rsidR="0008425E" w:rsidRPr="007654B8" w:rsidRDefault="0008425E" w:rsidP="00084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C4E55" w14:textId="77777777" w:rsidR="0008425E" w:rsidRPr="007654B8" w:rsidRDefault="0008425E" w:rsidP="000842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  <w:bookmarkStart w:id="1" w:name="_GoBack"/>
      <w:bookmarkEnd w:id="1"/>
    </w:p>
    <w:p w14:paraId="118EFBB3" w14:textId="40EA2264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="00AB590F">
        <w:t xml:space="preserve">. </w:t>
      </w:r>
      <w:r w:rsidR="00AB590F">
        <w:rPr>
          <w:b/>
          <w:bCs/>
        </w:rPr>
        <w:t xml:space="preserve">termin ustalany indywidualnie z JW. </w:t>
      </w:r>
      <w:r w:rsidR="00AB590F">
        <w:t xml:space="preserve"> </w:t>
      </w:r>
    </w:p>
    <w:p w14:paraId="017924F4" w14:textId="02CE31E5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9B39F1">
        <w:rPr>
          <w:b/>
        </w:rPr>
        <w:t>JW 2980</w:t>
      </w:r>
      <w:r w:rsidR="0008425E">
        <w:rPr>
          <w:b/>
        </w:rPr>
        <w:t>,</w:t>
      </w:r>
      <w:r w:rsidR="009B39F1">
        <w:rPr>
          <w:b/>
        </w:rPr>
        <w:t xml:space="preserve"> ul. Sikorskiego 4</w:t>
      </w:r>
      <w:r w:rsidR="0008425E">
        <w:rPr>
          <w:b/>
        </w:rPr>
        <w:t>,</w:t>
      </w:r>
      <w:r w:rsidR="009B39F1">
        <w:rPr>
          <w:b/>
        </w:rPr>
        <w:t xml:space="preserve"> 14-500 Braniewo</w:t>
      </w:r>
    </w:p>
    <w:p w14:paraId="65B36971" w14:textId="6F8EC375" w:rsidR="00894125" w:rsidRPr="000A45FF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                                5.    </w:t>
      </w:r>
      <w:r w:rsidRPr="000A45FF">
        <w:t>Oświadczamy, że:</w:t>
      </w:r>
    </w:p>
    <w:p w14:paraId="008EB4EE" w14:textId="1B21B1E1" w:rsidR="00894125" w:rsidRPr="000A45FF" w:rsidRDefault="00894125" w:rsidP="007863C2">
      <w:pPr>
        <w:numPr>
          <w:ilvl w:val="0"/>
          <w:numId w:val="5"/>
        </w:numPr>
        <w:tabs>
          <w:tab w:val="num" w:pos="426"/>
        </w:tabs>
        <w:spacing w:line="324" w:lineRule="auto"/>
        <w:ind w:left="426" w:hanging="426"/>
        <w:jc w:val="both"/>
      </w:pPr>
      <w:r w:rsidRPr="000A45FF">
        <w:t xml:space="preserve">zapoznaliśmy się z zaproszeniem do </w:t>
      </w:r>
      <w:r w:rsidR="0091149A" w:rsidRPr="000A45FF">
        <w:t>złożenia</w:t>
      </w:r>
      <w:r w:rsidRPr="000A45FF">
        <w:t xml:space="preserve"> ofert</w:t>
      </w:r>
      <w:r w:rsidR="0091149A" w:rsidRPr="000A45FF">
        <w:t>y</w:t>
      </w:r>
      <w:r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91149A" w:rsidRPr="000A45FF">
        <w:t>,</w:t>
      </w:r>
    </w:p>
    <w:p w14:paraId="243E9BC3" w14:textId="71AC7A1B" w:rsidR="00790BC2" w:rsidRPr="000A45FF" w:rsidRDefault="00790BC2" w:rsidP="000E77CB">
      <w:pPr>
        <w:pStyle w:val="Akapitzlist"/>
        <w:keepNext/>
        <w:numPr>
          <w:ilvl w:val="0"/>
          <w:numId w:val="17"/>
        </w:numPr>
        <w:spacing w:before="120" w:line="324" w:lineRule="auto"/>
        <w:ind w:left="426" w:hanging="426"/>
        <w:jc w:val="both"/>
      </w:pPr>
      <w:r w:rsidRPr="000A45FF">
        <w:t>Zamawiający informuje, iż na podstawie art. 17 ust. 1 Ustawy o szczególnych rozwiązaniach w zakresie przeciwdziałania wspieraniu agresji na Ukrainę oraz służąc ochronie bezpieczeństwa narodowego z prowadzenia procedury wyklucza się:</w:t>
      </w:r>
    </w:p>
    <w:p w14:paraId="10EA5219" w14:textId="58B8AA22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085C3CC9" w14:textId="188DDDD4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beneficjentem  rzeczywistym w rozumieniu ustawy z dnia 1 marca 2018 r. o przeciwdziałaniu praniu brudnych pieniędzy oraz finansowaniu terroryzmu (Dz. U. z 2002 r. poz. 593 i 655) jest osoba wymieniona w wykazach określonych w rozporządzeniu 765/2006 </w:t>
      </w:r>
      <w:r w:rsidRPr="000A45FF">
        <w:lastRenderedPageBreak/>
        <w:t>i rozporządzeniu 269/2014 albo wpisana na listę na podstawie decyzji w sprawie wpisu na listę rozstrzygającą o zastosowaniu środka, o którym mowa w art. 1 pkt 3 ustawy;</w:t>
      </w:r>
    </w:p>
    <w:p w14:paraId="1B5F44BC" w14:textId="1BEE6BAA" w:rsidR="00276148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jednostką dominującą w rozumieniu art. 3 ust. 1 pkt 37 ustawy z dnia 29 września 1994 r. o rachunkowości </w:t>
      </w:r>
      <w:r w:rsidR="001400D5" w:rsidRPr="000A45FF">
        <w:br/>
      </w:r>
      <w:r w:rsidRPr="000A45FF">
        <w:t xml:space="preserve">(dz. U. z 20221 r. poz. 217, 2105, 21060, jest podmiot wymieniony w wykazach określonych w rozporządzeniu 765/2006 i rozporządzeniu 269/2014 albo wpisany na listę lub będący taką jednostką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 </w:t>
      </w:r>
      <w:r w:rsidRPr="000A45FF">
        <w:tab/>
      </w:r>
    </w:p>
    <w:p w14:paraId="2AF333C1" w14:textId="74C7E96D" w:rsidR="00790BC2" w:rsidRPr="000A45FF" w:rsidRDefault="00790BC2" w:rsidP="000A45FF">
      <w:pPr>
        <w:spacing w:line="360" w:lineRule="auto"/>
        <w:jc w:val="center"/>
      </w:pPr>
      <w:r w:rsidRPr="000A45FF">
        <w:rPr>
          <w:b/>
          <w:bCs/>
        </w:rPr>
        <w:t>KLAUZULA INFORMACYJNA WS. PRZETWARZANIA DANYCH OSOBOWYCH</w:t>
      </w:r>
    </w:p>
    <w:p w14:paraId="4F1533ED" w14:textId="62FD8F1B" w:rsidR="00790BC2" w:rsidRPr="000A45FF" w:rsidRDefault="00790BC2" w:rsidP="000A45FF">
      <w:pPr>
        <w:spacing w:line="360" w:lineRule="auto"/>
        <w:jc w:val="both"/>
      </w:pPr>
      <w:r w:rsidRPr="000A45FF"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75E981" w14:textId="5F37A2CF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Administratorem Pani/Pana danych osobowych jest 21 Wojskowy Oddział Gospodarczy w Elblągu ul. Kwiatkowskiego 15, 82-300 Elbląg, fax: 261 313 304, e-mail: </w:t>
      </w:r>
      <w:hyperlink r:id="rId9" w:history="1">
        <w:r w:rsidRPr="000A45FF">
          <w:rPr>
            <w:color w:val="0000FF"/>
            <w:u w:val="single"/>
          </w:rPr>
          <w:t>21wog@ron.mil.pl</w:t>
        </w:r>
      </w:hyperlink>
      <w:r w:rsidRPr="000A45FF">
        <w:t> .</w:t>
      </w:r>
    </w:p>
    <w:p w14:paraId="758BF4F8" w14:textId="46CF6C06" w:rsidR="00790BC2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Inspektor ochrony danych 21 Wojskowego Oddziału Gospodarczego w Elblągu dostępny jest pod adresem mailowym: </w:t>
      </w:r>
      <w:hyperlink r:id="rId10" w:history="1">
        <w:r w:rsidRPr="000A45FF">
          <w:rPr>
            <w:color w:val="0000FF"/>
            <w:u w:val="single"/>
          </w:rPr>
          <w:t>21wog@ron.mil.p</w:t>
        </w:r>
      </w:hyperlink>
      <w:r w:rsidRPr="000A45FF">
        <w:rPr>
          <w:color w:val="0000FF"/>
          <w:u w:val="single"/>
        </w:rPr>
        <w:t>l</w:t>
      </w:r>
      <w:r w:rsidRPr="000A45FF">
        <w:t> .</w:t>
      </w:r>
    </w:p>
    <w:p w14:paraId="4C7CF50F" w14:textId="4DA20EDE" w:rsidR="00180672" w:rsidRDefault="00790BC2" w:rsidP="000A45FF">
      <w:pPr>
        <w:spacing w:line="360" w:lineRule="auto"/>
        <w:jc w:val="both"/>
      </w:pPr>
      <w:r w:rsidRPr="000A45FF">
        <w:t xml:space="preserve"> Pani/Pana dane osobowe przetwarzane będą na podstawie art. 6 ust. 1 lit. b), c)</w:t>
      </w:r>
      <w:r w:rsidRPr="000A45FF">
        <w:rPr>
          <w:i/>
          <w:iCs/>
        </w:rPr>
        <w:t> </w:t>
      </w:r>
      <w:r w:rsidRPr="000A45FF">
        <w:t xml:space="preserve">RODO w celu związanym z procedurą o udzielenie zamówienia publicznego </w:t>
      </w:r>
      <w:r w:rsidR="0072652D" w:rsidRPr="000A45FF">
        <w:t xml:space="preserve">na: </w:t>
      </w:r>
    </w:p>
    <w:p w14:paraId="5D213E27" w14:textId="77777777" w:rsidR="00912715" w:rsidRPr="000A45FF" w:rsidRDefault="00912715" w:rsidP="000A45FF">
      <w:pPr>
        <w:spacing w:line="360" w:lineRule="auto"/>
        <w:jc w:val="both"/>
      </w:pPr>
    </w:p>
    <w:p w14:paraId="4301ED52" w14:textId="77777777" w:rsidR="005B2E1C" w:rsidRPr="00755B04" w:rsidRDefault="005B2E1C" w:rsidP="005B2E1C">
      <w:pPr>
        <w:jc w:val="center"/>
        <w:rPr>
          <w:b/>
          <w:bCs/>
          <w:color w:val="000000"/>
        </w:rPr>
      </w:pPr>
      <w:r>
        <w:rPr>
          <w:b/>
          <w:sz w:val="28"/>
        </w:rPr>
        <w:t>PRZEGLĄD INSTALACJI TLENOWEJ W POJAZDACH SANITARNYCH JW 2980</w:t>
      </w:r>
    </w:p>
    <w:p w14:paraId="40A34174" w14:textId="77777777" w:rsidR="000E77CB" w:rsidRPr="00755B04" w:rsidRDefault="000E77CB" w:rsidP="000E77CB">
      <w:pPr>
        <w:jc w:val="center"/>
        <w:rPr>
          <w:b/>
          <w:bCs/>
          <w:color w:val="000000"/>
        </w:rPr>
      </w:pPr>
    </w:p>
    <w:p w14:paraId="1558309B" w14:textId="08A771CA" w:rsidR="00790BC2" w:rsidRPr="000A45FF" w:rsidRDefault="00790BC2" w:rsidP="00506B4D">
      <w:pPr>
        <w:pStyle w:val="Akapitzlist"/>
        <w:spacing w:line="360" w:lineRule="auto"/>
        <w:ind w:left="768"/>
        <w:jc w:val="both"/>
      </w:pPr>
      <w:r w:rsidRPr="000A45FF">
        <w:t>Odbiorcami Pani/Pana danych osobowych będą osoby lub podmioty, którym udostępniona zostanie dokumentacja związana z procedurą o udzielenie zamówienia publicznego, </w:t>
      </w:r>
      <w:r w:rsidRPr="000A45FF">
        <w:rPr>
          <w:b/>
          <w:bCs/>
        </w:rPr>
        <w:t>jak w punkcie wyżej</w:t>
      </w:r>
      <w:r w:rsidRPr="000A45FF">
        <w:t>,</w:t>
      </w:r>
    </w:p>
    <w:p w14:paraId="734D61E7" w14:textId="222361A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Pani/Pana dane osobowe będą przechowywane przez obowiązujący okres przechowywania dokumentacji związanej z procedurą o udzielenie zamówienia publicznego.</w:t>
      </w:r>
    </w:p>
    <w:p w14:paraId="7AB1D293" w14:textId="4D67DF10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Konsekwencją niepodania danych osobowych będzie brak możliwości udziału w procedurze o udzielenie zamówienia publicznego prowadzonego przez 21 Wojskowy Oddział Gospodarczy w Elblągu, </w:t>
      </w:r>
      <w:r w:rsidRPr="000A45FF">
        <w:rPr>
          <w:b/>
          <w:bCs/>
        </w:rPr>
        <w:t>jak w pkt 3</w:t>
      </w:r>
      <w:r w:rsidRPr="000A45FF">
        <w:t>.</w:t>
      </w:r>
    </w:p>
    <w:p w14:paraId="12E854C1" w14:textId="759D3B43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lastRenderedPageBreak/>
        <w:t xml:space="preserve"> W odniesieniu do Pani/Pana danych osobowych decyzje nie będą podejmowane w sposób zautomatyzowany, stosowanie do art. 22 RODO.</w:t>
      </w:r>
    </w:p>
    <w:p w14:paraId="7608339F" w14:textId="72F16C54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Posiada Pani/Pan:</w:t>
      </w:r>
    </w:p>
    <w:p w14:paraId="33B14DDA" w14:textId="4241892E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15 RODO prawo dostępu do danych osobowych Pani/Pana dotyczących,</w:t>
      </w:r>
    </w:p>
    <w:p w14:paraId="34047E09" w14:textId="07A5EE96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16 RODO prawo do sprostowania Pani/Pana danych osobowych,</w:t>
      </w:r>
    </w:p>
    <w:p w14:paraId="2B63F0F1" w14:textId="7268B3CD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 xml:space="preserve"> na podstawie art. 18 RODO prawo żądania od administratora ograniczenia przetwarzania danych osobowych z zastrzeżeniem przypadków, o których mowa w art. 18 ust. 2 RODO,</w:t>
      </w:r>
    </w:p>
    <w:p w14:paraId="341F26F1" w14:textId="7F65C518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prawo do wniesienia skargi do Prezesa Urzędu Ochrony Danych Osobowych, gdy uzna Pani/Pan, że przetwarzanie danych osobowych Pani/Pana dotyczących narusza przepisy RODO.</w:t>
      </w:r>
    </w:p>
    <w:p w14:paraId="2A25B9C7" w14:textId="42881B0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Nie przysługuje Pani/Panu:</w:t>
      </w:r>
    </w:p>
    <w:p w14:paraId="0454D30D" w14:textId="1984ECE5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w związku z art. 17 ust. 3 lit. b, d lub e, RODO prawo do usunięcia danych osobowych,</w:t>
      </w:r>
    </w:p>
    <w:p w14:paraId="45313F56" w14:textId="3C04A077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prawo do przenoszenia danych osobowych, o którym mowa w art.</w:t>
      </w:r>
      <w:r w:rsidR="001400D5" w:rsidRPr="000A45FF">
        <w:t xml:space="preserve"> </w:t>
      </w:r>
      <w:r w:rsidRPr="000A45FF">
        <w:t>20 RODO,</w:t>
      </w:r>
    </w:p>
    <w:p w14:paraId="0D57A721" w14:textId="5F488B8F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na podstawie art. 21 RODO prawo sprzeciwu, wobec przetwarzania danych osobowych, gdyż podstawą prawną przetwarzania Pani/Pana danych osobowych jest art. 6 ust. 1 lit. c RODO.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F6B9" w14:textId="77777777" w:rsidR="00932375" w:rsidRDefault="00932375" w:rsidP="008C664E">
      <w:r>
        <w:separator/>
      </w:r>
    </w:p>
  </w:endnote>
  <w:endnote w:type="continuationSeparator" w:id="0">
    <w:p w14:paraId="4BADC03E" w14:textId="77777777" w:rsidR="00932375" w:rsidRDefault="00932375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3043" w14:textId="77777777" w:rsidR="00932375" w:rsidRDefault="00932375" w:rsidP="008C664E">
      <w:r>
        <w:separator/>
      </w:r>
    </w:p>
  </w:footnote>
  <w:footnote w:type="continuationSeparator" w:id="0">
    <w:p w14:paraId="135CFF7D" w14:textId="77777777" w:rsidR="00932375" w:rsidRDefault="00932375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425E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23556"/>
    <w:rsid w:val="00227372"/>
    <w:rsid w:val="002408E8"/>
    <w:rsid w:val="0026508B"/>
    <w:rsid w:val="00265738"/>
    <w:rsid w:val="00276148"/>
    <w:rsid w:val="002A6551"/>
    <w:rsid w:val="002B116B"/>
    <w:rsid w:val="002B41BD"/>
    <w:rsid w:val="002C7866"/>
    <w:rsid w:val="002E16B6"/>
    <w:rsid w:val="003110C1"/>
    <w:rsid w:val="00331260"/>
    <w:rsid w:val="00341C91"/>
    <w:rsid w:val="00343BF0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2E1C"/>
    <w:rsid w:val="005B4BBF"/>
    <w:rsid w:val="00603290"/>
    <w:rsid w:val="00605E63"/>
    <w:rsid w:val="0061380A"/>
    <w:rsid w:val="0061516C"/>
    <w:rsid w:val="006419A4"/>
    <w:rsid w:val="00653E12"/>
    <w:rsid w:val="006577EE"/>
    <w:rsid w:val="00667E57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E39C5"/>
    <w:rsid w:val="007F218F"/>
    <w:rsid w:val="008015F5"/>
    <w:rsid w:val="00804E98"/>
    <w:rsid w:val="00805322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D40CD"/>
    <w:rsid w:val="008E4DA2"/>
    <w:rsid w:val="008F1FDD"/>
    <w:rsid w:val="0090093F"/>
    <w:rsid w:val="00901B54"/>
    <w:rsid w:val="0091149A"/>
    <w:rsid w:val="00912715"/>
    <w:rsid w:val="00916E6D"/>
    <w:rsid w:val="00920B61"/>
    <w:rsid w:val="00932375"/>
    <w:rsid w:val="00937C22"/>
    <w:rsid w:val="009424C1"/>
    <w:rsid w:val="0095161D"/>
    <w:rsid w:val="00952095"/>
    <w:rsid w:val="00961213"/>
    <w:rsid w:val="00992565"/>
    <w:rsid w:val="009929ED"/>
    <w:rsid w:val="009A0FB1"/>
    <w:rsid w:val="009A15DE"/>
    <w:rsid w:val="009B39F1"/>
    <w:rsid w:val="009D1A2C"/>
    <w:rsid w:val="009D4525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B590F"/>
    <w:rsid w:val="00AF1818"/>
    <w:rsid w:val="00AF2CB8"/>
    <w:rsid w:val="00AF3400"/>
    <w:rsid w:val="00AF66CE"/>
    <w:rsid w:val="00AF6BB6"/>
    <w:rsid w:val="00AF6D14"/>
    <w:rsid w:val="00B05D7B"/>
    <w:rsid w:val="00B231C9"/>
    <w:rsid w:val="00B41EF9"/>
    <w:rsid w:val="00B55B1B"/>
    <w:rsid w:val="00B656B0"/>
    <w:rsid w:val="00B742BA"/>
    <w:rsid w:val="00B821E8"/>
    <w:rsid w:val="00BC1651"/>
    <w:rsid w:val="00BD04F4"/>
    <w:rsid w:val="00BD39FD"/>
    <w:rsid w:val="00BE16DC"/>
    <w:rsid w:val="00C204B7"/>
    <w:rsid w:val="00C23050"/>
    <w:rsid w:val="00C407E2"/>
    <w:rsid w:val="00C44AE9"/>
    <w:rsid w:val="00CA0BD7"/>
    <w:rsid w:val="00CB28F7"/>
    <w:rsid w:val="00CC6F35"/>
    <w:rsid w:val="00CE3DF0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1wog@ron.mil.p" TargetMode="External"/><Relationship Id="rId4" Type="http://schemas.openxmlformats.org/officeDocument/2006/relationships/styles" Target="styles.xml"/><Relationship Id="rId9" Type="http://schemas.openxmlformats.org/officeDocument/2006/relationships/hyperlink" Target="mailto:2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0DDC-056F-4B47-9F38-94DF355BD4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89AFB6-EEE8-4954-AF19-6AF0319B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6</cp:revision>
  <cp:lastPrinted>2024-01-31T11:41:00Z</cp:lastPrinted>
  <dcterms:created xsi:type="dcterms:W3CDTF">2024-10-03T11:03:00Z</dcterms:created>
  <dcterms:modified xsi:type="dcterms:W3CDTF">2024-10-04T08:54:00Z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